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23DF" w14:textId="6100A4D9" w:rsidR="008F7EFE" w:rsidRPr="007F0C71" w:rsidRDefault="00E90D0E" w:rsidP="008F7EFE">
      <w:pPr>
        <w:pStyle w:val="Titolo3"/>
        <w:spacing w:before="0" w:after="120"/>
        <w:jc w:val="center"/>
        <w:rPr>
          <w:sz w:val="32"/>
        </w:rPr>
      </w:pPr>
      <w:r>
        <w:rPr>
          <w:sz w:val="32"/>
        </w:rPr>
        <w:t>MERCOLEDÌ DELL</w:t>
      </w:r>
      <w:r w:rsidR="00F82021">
        <w:rPr>
          <w:sz w:val="32"/>
        </w:rPr>
        <w:t xml:space="preserve">A </w:t>
      </w:r>
      <w:r>
        <w:rPr>
          <w:sz w:val="32"/>
        </w:rPr>
        <w:t>VIII SETTIMANA DEL T.O.</w:t>
      </w:r>
      <w:r w:rsidRPr="007F0C71">
        <w:rPr>
          <w:sz w:val="32"/>
        </w:rPr>
        <w:t xml:space="preserve"> </w:t>
      </w:r>
    </w:p>
    <w:p w14:paraId="4C1AC275" w14:textId="36B4631E" w:rsidR="008F7EFE" w:rsidRDefault="008F7EFE" w:rsidP="008F7EFE">
      <w:pPr>
        <w:spacing w:after="120"/>
        <w:jc w:val="both"/>
        <w:rPr>
          <w:rFonts w:ascii="Arial" w:hAnsi="Arial"/>
          <w:sz w:val="22"/>
        </w:rPr>
      </w:pPr>
      <w:r>
        <w:rPr>
          <w:rFonts w:ascii="Arial" w:hAnsi="Arial"/>
          <w:sz w:val="22"/>
        </w:rPr>
        <w:t xml:space="preserve">Gesù </w:t>
      </w:r>
      <w:r w:rsidR="00E90D0E">
        <w:rPr>
          <w:rFonts w:ascii="Arial" w:hAnsi="Arial"/>
          <w:sz w:val="22"/>
        </w:rPr>
        <w:t xml:space="preserve">sa </w:t>
      </w:r>
      <w:r>
        <w:rPr>
          <w:rFonts w:ascii="Arial" w:hAnsi="Arial"/>
          <w:sz w:val="22"/>
        </w:rPr>
        <w:t>cosa lo attende a Gerusalemme: la cattura, il sinedrio, la condanna a morte, la consegna da parte del suo popolo ai pagani, la sua crocifissione e morte. Dopo tre giorni tutta questa grande sofferenza produrrà il frutto della sua gloriosa risurrezione. La croce è per Gesù la sola scala possibile per giungere fino al Padre, perché si compia per Lui la profezia di Daniele. È Lui infatti il Figlio dell’uomo della visione.</w:t>
      </w:r>
    </w:p>
    <w:p w14:paraId="39A2CEEE" w14:textId="77777777" w:rsidR="008F7EFE" w:rsidRPr="00473C16" w:rsidRDefault="008F7EFE" w:rsidP="008F7EFE">
      <w:pPr>
        <w:spacing w:after="120"/>
        <w:jc w:val="both"/>
        <w:rPr>
          <w:rFonts w:ascii="Arial" w:hAnsi="Arial"/>
          <w:i/>
          <w:iCs/>
          <w:sz w:val="20"/>
        </w:rPr>
      </w:pPr>
      <w:r w:rsidRPr="00473C16">
        <w:rPr>
          <w:rFonts w:ascii="Arial" w:hAnsi="Arial"/>
          <w:i/>
          <w:iCs/>
          <w:sz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35E964CA" w14:textId="77777777" w:rsidR="008F7EFE" w:rsidRPr="00F75FC9" w:rsidRDefault="008F7EFE" w:rsidP="008F7EFE">
      <w:pPr>
        <w:spacing w:after="120"/>
        <w:jc w:val="both"/>
        <w:rPr>
          <w:rFonts w:ascii="Arial" w:hAnsi="Arial"/>
          <w:i/>
          <w:iCs/>
          <w:sz w:val="20"/>
        </w:rPr>
      </w:pPr>
      <w:r w:rsidRPr="00F75FC9">
        <w:rPr>
          <w:rFonts w:ascii="Arial" w:hAnsi="Arial"/>
          <w:i/>
          <w:iCs/>
          <w:sz w:val="20"/>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5,6-14). </w:t>
      </w:r>
    </w:p>
    <w:p w14:paraId="55CC7B8A" w14:textId="77777777" w:rsidR="008F7EFE" w:rsidRDefault="008F7EFE" w:rsidP="008F7EFE">
      <w:pPr>
        <w:spacing w:after="120"/>
        <w:jc w:val="both"/>
        <w:rPr>
          <w:rFonts w:ascii="Arial" w:hAnsi="Arial"/>
          <w:sz w:val="22"/>
        </w:rPr>
      </w:pPr>
      <w:r>
        <w:rPr>
          <w:rFonts w:ascii="Arial" w:hAnsi="Arial"/>
          <w:sz w:val="22"/>
        </w:rPr>
        <w:t xml:space="preserve">Quanto vale per Gesù, vale anche per ogni suo discepolo. Chi vuole un posto in alto, ha una sola scala per poterlo raggiungere: la croce. Nessun’altra via è percorribile. </w:t>
      </w:r>
    </w:p>
    <w:p w14:paraId="20AC3507" w14:textId="77777777" w:rsidR="008F7EFE" w:rsidRPr="007E4CCA" w:rsidRDefault="008F7EFE" w:rsidP="008F7EFE">
      <w:pPr>
        <w:spacing w:after="120"/>
        <w:jc w:val="both"/>
        <w:rPr>
          <w:rFonts w:ascii="Arial" w:hAnsi="Arial"/>
          <w:i/>
          <w:iCs/>
          <w:sz w:val="20"/>
        </w:rPr>
      </w:pPr>
      <w:r w:rsidRPr="007E4CCA">
        <w:rPr>
          <w:rFonts w:ascii="Arial" w:hAnsi="Arial"/>
          <w:i/>
          <w:iCs/>
          <w:sz w:val="20"/>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Pr>
          <w:rFonts w:ascii="Arial" w:hAnsi="Arial"/>
          <w:i/>
          <w:iCs/>
          <w:sz w:val="20"/>
        </w:rPr>
        <w:t xml:space="preserve"> </w:t>
      </w:r>
      <w:r w:rsidRPr="007E4CCA">
        <w:rPr>
          <w:rFonts w:ascii="Arial" w:hAnsi="Arial"/>
          <w:i/>
          <w:iCs/>
          <w:sz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Pr>
          <w:rFonts w:ascii="Arial" w:hAnsi="Arial"/>
          <w:i/>
          <w:iCs/>
          <w:sz w:val="20"/>
        </w:rPr>
        <w:t xml:space="preserve"> </w:t>
      </w:r>
      <w:r w:rsidRPr="007E4CCA">
        <w:rPr>
          <w:rFonts w:ascii="Arial" w:hAnsi="Arial"/>
          <w:i/>
          <w:iCs/>
          <w:sz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097B037F" w14:textId="77777777" w:rsidR="008F7EFE" w:rsidRDefault="008F7EFE" w:rsidP="008F7EFE">
      <w:pPr>
        <w:spacing w:after="120"/>
        <w:jc w:val="both"/>
        <w:rPr>
          <w:rFonts w:ascii="Arial" w:hAnsi="Arial"/>
          <w:sz w:val="22"/>
        </w:rPr>
      </w:pPr>
      <w:r>
        <w:rPr>
          <w:rFonts w:ascii="Arial" w:hAnsi="Arial"/>
          <w:sz w:val="22"/>
        </w:rPr>
        <w:t xml:space="preserve">Giacomo e Giovanni vogliono essere grandi senza passare per la croce. Gesù dice loro che questo non è possibile, né per essi né per nessun altro. La gloria nel suo regno viene dalla croce del servizio all’amore nella piena obbedienza. Gesù passa per questa via, ogni suo discepolo passerà per essa. Senza croce, non c’è gloria. </w:t>
      </w:r>
    </w:p>
    <w:p w14:paraId="4F41CA38" w14:textId="77777777" w:rsidR="008F7EFE" w:rsidRDefault="008F7EFE" w:rsidP="008F7EFE">
      <w:pPr>
        <w:spacing w:after="120"/>
        <w:jc w:val="both"/>
        <w:rPr>
          <w:rFonts w:ascii="Arial" w:hAnsi="Arial"/>
          <w:sz w:val="22"/>
        </w:rPr>
      </w:pPr>
      <w:r>
        <w:rPr>
          <w:rFonts w:ascii="Arial" w:hAnsi="Arial"/>
          <w:sz w:val="22"/>
        </w:rPr>
        <w:t>Vergine Maria, Madre della Redenzione, Angeli, Santi, fateci amare la croce.</w:t>
      </w:r>
    </w:p>
    <w:p w14:paraId="29F7B131" w14:textId="77777777" w:rsidR="009347F8" w:rsidRDefault="009347F8" w:rsidP="009347F8">
      <w:pPr>
        <w:spacing w:after="120"/>
        <w:jc w:val="both"/>
        <w:rPr>
          <w:rFonts w:ascii="Arial" w:hAnsi="Arial"/>
          <w:sz w:val="22"/>
        </w:rPr>
      </w:pPr>
      <w:r>
        <w:rPr>
          <w:rFonts w:ascii="Arial" w:hAnsi="Arial"/>
          <w:sz w:val="22"/>
        </w:rPr>
        <w:t xml:space="preserve">. </w:t>
      </w:r>
    </w:p>
    <w:p w14:paraId="1E557F64" w14:textId="77777777" w:rsidR="00386FAE" w:rsidRDefault="00386FAE"/>
    <w:sectPr w:rsidR="00386F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07F"/>
    <w:rsid w:val="00212E03"/>
    <w:rsid w:val="00386FAE"/>
    <w:rsid w:val="00653976"/>
    <w:rsid w:val="006D488C"/>
    <w:rsid w:val="00816486"/>
    <w:rsid w:val="00866649"/>
    <w:rsid w:val="00874D88"/>
    <w:rsid w:val="008F7EFE"/>
    <w:rsid w:val="009347F8"/>
    <w:rsid w:val="0098407F"/>
    <w:rsid w:val="00A12D2A"/>
    <w:rsid w:val="00AC0FEC"/>
    <w:rsid w:val="00BA3309"/>
    <w:rsid w:val="00C41EDB"/>
    <w:rsid w:val="00C54D03"/>
    <w:rsid w:val="00E70210"/>
    <w:rsid w:val="00E90D0E"/>
    <w:rsid w:val="00F820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1848"/>
  <w15:chartTrackingRefBased/>
  <w15:docId w15:val="{7908B768-9F3B-44AD-A9C5-B392906A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407F"/>
    <w:rPr>
      <w:rFonts w:ascii="Times New Roman" w:eastAsia="Times New Roman" w:hAnsi="Times New Roman"/>
      <w:sz w:val="24"/>
      <w:szCs w:val="24"/>
    </w:rPr>
  </w:style>
  <w:style w:type="paragraph" w:styleId="Titolo1">
    <w:name w:val="heading 1"/>
    <w:basedOn w:val="Normale"/>
    <w:next w:val="Normale"/>
    <w:link w:val="Titolo1Carattere"/>
    <w:qFormat/>
    <w:rsid w:val="0098407F"/>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8407F"/>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8407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98407F"/>
    <w:rPr>
      <w:rFonts w:ascii="Arial" w:eastAsia="Times New Roman" w:hAnsi="Arial" w:cs="Arial"/>
      <w:b/>
      <w:bCs/>
      <w:kern w:val="32"/>
      <w:sz w:val="32"/>
      <w:szCs w:val="32"/>
      <w:lang w:eastAsia="it-IT"/>
    </w:rPr>
  </w:style>
  <w:style w:type="character" w:customStyle="1" w:styleId="Titolo2Carattere">
    <w:name w:val="Titolo 2 Carattere"/>
    <w:link w:val="Titolo2"/>
    <w:rsid w:val="0098407F"/>
    <w:rPr>
      <w:rFonts w:ascii="Arial" w:eastAsia="Times New Roman" w:hAnsi="Arial" w:cs="Arial"/>
      <w:b/>
      <w:bCs/>
      <w:i/>
      <w:iCs/>
      <w:sz w:val="28"/>
      <w:szCs w:val="28"/>
      <w:lang w:eastAsia="it-IT"/>
    </w:rPr>
  </w:style>
  <w:style w:type="character" w:customStyle="1" w:styleId="Titolo3Carattere">
    <w:name w:val="Titolo 3 Carattere"/>
    <w:link w:val="Titolo3"/>
    <w:rsid w:val="0098407F"/>
    <w:rPr>
      <w:rFonts w:ascii="Arial" w:eastAsia="Times New Roman" w:hAnsi="Arial" w:cs="Arial"/>
      <w:b/>
      <w:b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742</Words>
  <Characters>4235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dc:creator>
  <cp:keywords/>
  <cp:lastModifiedBy>Michele Menniti</cp:lastModifiedBy>
  <cp:revision>6</cp:revision>
  <dcterms:created xsi:type="dcterms:W3CDTF">2026-04-06T06:09:00Z</dcterms:created>
  <dcterms:modified xsi:type="dcterms:W3CDTF">2026-04-07T08:01:00Z</dcterms:modified>
</cp:coreProperties>
</file>